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7" w:rsidRDefault="00451673">
      <w:r>
        <w:rPr>
          <w:noProof/>
          <w:lang w:eastAsia="nl-NL"/>
        </w:rPr>
        <w:drawing>
          <wp:inline distT="0" distB="0" distL="0" distR="0">
            <wp:extent cx="4848225" cy="3002507"/>
            <wp:effectExtent l="0" t="0" r="0" b="7620"/>
            <wp:docPr id="1" name="Afbeelding 1" descr="Afbeeldingsresultaat voor benthem gratama advoc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nthem gratama advoc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22" cy="30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73" w:rsidRDefault="00451673">
      <w:r>
        <w:t xml:space="preserve">Rustige kleuren, slechts 3 waarvan 2 kleuren grijs. Statig en vertrouwd. </w:t>
      </w:r>
    </w:p>
    <w:p w:rsidR="00451673" w:rsidRDefault="00451673">
      <w:r>
        <w:rPr>
          <w:noProof/>
          <w:lang w:eastAsia="nl-NL"/>
        </w:rPr>
        <w:drawing>
          <wp:inline distT="0" distB="0" distL="0" distR="0">
            <wp:extent cx="3076575" cy="3076575"/>
            <wp:effectExtent l="0" t="0" r="9525" b="9525"/>
            <wp:docPr id="2" name="Afbeelding 2" descr="Afbeeldingsresultaat voor yacht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yacht recruit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73" w:rsidRDefault="00451673">
      <w:r>
        <w:rPr>
          <w:noProof/>
          <w:lang w:eastAsia="nl-NL"/>
        </w:rPr>
        <w:lastRenderedPageBreak/>
        <w:drawing>
          <wp:inline distT="0" distB="0" distL="0" distR="0">
            <wp:extent cx="4419600" cy="2474976"/>
            <wp:effectExtent l="0" t="0" r="0" b="1905"/>
            <wp:docPr id="3" name="Afbeelding 3" descr="Afbeeldingsresultaat voor recrui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recruitm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7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>
            <wp:extent cx="3838575" cy="1190625"/>
            <wp:effectExtent l="0" t="0" r="9525" b="9525"/>
            <wp:docPr id="4" name="Afbeelding 4" descr="Afbeeldingsresultaat voor recrui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recruitmen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5" name="Afbeelding 5" descr="Afbeeldingsresultaat voor krachtig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krachtige log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73"/>
    <w:rsid w:val="00451673"/>
    <w:rsid w:val="00747C4B"/>
    <w:rsid w:val="00A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Debby</cp:lastModifiedBy>
  <cp:revision>2</cp:revision>
  <dcterms:created xsi:type="dcterms:W3CDTF">2020-01-20T18:08:00Z</dcterms:created>
  <dcterms:modified xsi:type="dcterms:W3CDTF">2020-01-20T18:08:00Z</dcterms:modified>
</cp:coreProperties>
</file>